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991" w:leftChars="15" w:hanging="960" w:hangingChars="3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1</w:t>
      </w:r>
      <w:bookmarkStart w:id="0" w:name="_GoBack"/>
      <w:bookmarkEnd w:id="0"/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山东省2018年普通高考网上报名</w:t>
      </w:r>
    </w:p>
    <w:p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个人信息项目表</w:t>
      </w:r>
    </w:p>
    <w:p>
      <w:pPr>
        <w:spacing w:line="240" w:lineRule="exact"/>
        <w:jc w:val="left"/>
        <w:rPr>
          <w:rFonts w:ascii="仿宋_GB2312" w:hAnsi="宋体" w:eastAsia="仿宋_GB2312" w:cs="宋体"/>
          <w:vanish/>
          <w:kern w:val="0"/>
          <w:sz w:val="28"/>
          <w:szCs w:val="28"/>
        </w:rPr>
      </w:pPr>
    </w:p>
    <w:tbl>
      <w:tblPr>
        <w:tblStyle w:val="6"/>
        <w:tblW w:w="914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45" w:type="dxa"/>
          <w:left w:w="0" w:type="dxa"/>
          <w:bottom w:w="45" w:type="dxa"/>
          <w:right w:w="0" w:type="dxa"/>
        </w:tblCellMar>
      </w:tblPr>
      <w:tblGrid>
        <w:gridCol w:w="1529"/>
        <w:gridCol w:w="58"/>
        <w:gridCol w:w="806"/>
        <w:gridCol w:w="72"/>
        <w:gridCol w:w="117"/>
        <w:gridCol w:w="323"/>
        <w:gridCol w:w="913"/>
        <w:gridCol w:w="540"/>
        <w:gridCol w:w="214"/>
        <w:gridCol w:w="316"/>
        <w:gridCol w:w="247"/>
        <w:gridCol w:w="630"/>
        <w:gridCol w:w="361"/>
        <w:gridCol w:w="336"/>
        <w:gridCol w:w="458"/>
        <w:gridCol w:w="196"/>
        <w:gridCol w:w="217"/>
        <w:gridCol w:w="840"/>
        <w:gridCol w:w="96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265" w:hRule="atLeast"/>
          <w:jc w:val="center"/>
        </w:trPr>
        <w:tc>
          <w:tcPr>
            <w:tcW w:w="1529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户籍信息</w:t>
            </w:r>
          </w:p>
        </w:tc>
        <w:tc>
          <w:tcPr>
            <w:tcW w:w="1053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76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是否为随迁子女</w:t>
            </w:r>
          </w:p>
        </w:tc>
        <w:tc>
          <w:tcPr>
            <w:tcW w:w="77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198" w:type="dxa"/>
            <w:gridSpan w:val="6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报名县区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eastAsia="zh-CN"/>
              </w:rPr>
              <w:t>威海市直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1529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姓名</w:t>
            </w:r>
          </w:p>
        </w:tc>
        <w:tc>
          <w:tcPr>
            <w:tcW w:w="1376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性别</w:t>
            </w:r>
          </w:p>
        </w:tc>
        <w:tc>
          <w:tcPr>
            <w:tcW w:w="777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99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出生年月</w:t>
            </w:r>
          </w:p>
        </w:tc>
        <w:tc>
          <w:tcPr>
            <w:tcW w:w="120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84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民族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294" w:hRule="atLeast"/>
          <w:jc w:val="center"/>
        </w:trPr>
        <w:tc>
          <w:tcPr>
            <w:tcW w:w="239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身份证号码</w:t>
            </w:r>
          </w:p>
        </w:tc>
        <w:tc>
          <w:tcPr>
            <w:tcW w:w="2742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8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注册学籍号</w:t>
            </w:r>
          </w:p>
        </w:tc>
        <w:tc>
          <w:tcPr>
            <w:tcW w:w="222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254" w:hRule="atLeast"/>
          <w:jc w:val="center"/>
        </w:trPr>
        <w:tc>
          <w:tcPr>
            <w:tcW w:w="239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户籍所在详细地址</w:t>
            </w:r>
          </w:p>
        </w:tc>
        <w:tc>
          <w:tcPr>
            <w:tcW w:w="2742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8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实际就读学校</w:t>
            </w:r>
          </w:p>
        </w:tc>
        <w:tc>
          <w:tcPr>
            <w:tcW w:w="2220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239" w:hRule="atLeast"/>
          <w:jc w:val="center"/>
        </w:trPr>
        <w:tc>
          <w:tcPr>
            <w:tcW w:w="239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学籍所在学校</w:t>
            </w:r>
          </w:p>
        </w:tc>
        <w:tc>
          <w:tcPr>
            <w:tcW w:w="142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班级</w:t>
            </w:r>
          </w:p>
        </w:tc>
        <w:tc>
          <w:tcPr>
            <w:tcW w:w="1574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711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应试外语语种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299" w:hRule="atLeast"/>
          <w:jc w:val="center"/>
        </w:trPr>
        <w:tc>
          <w:tcPr>
            <w:tcW w:w="158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报考科类</w:t>
            </w:r>
          </w:p>
        </w:tc>
        <w:tc>
          <w:tcPr>
            <w:tcW w:w="806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42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政治面貌</w:t>
            </w:r>
          </w:p>
        </w:tc>
        <w:tc>
          <w:tcPr>
            <w:tcW w:w="107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23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毕业类别</w:t>
            </w:r>
          </w:p>
        </w:tc>
        <w:tc>
          <w:tcPr>
            <w:tcW w:w="99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eastAsia="zh-CN"/>
              </w:rPr>
              <w:t>高中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spacing w:val="-12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spacing w:val="-12"/>
                <w:kern w:val="0"/>
                <w:sz w:val="24"/>
              </w:rPr>
              <w:t>考生类别</w:t>
            </w:r>
          </w:p>
        </w:tc>
        <w:tc>
          <w:tcPr>
            <w:tcW w:w="96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250" w:hRule="atLeast"/>
          <w:jc w:val="center"/>
        </w:trPr>
        <w:tc>
          <w:tcPr>
            <w:tcW w:w="3818" w:type="dxa"/>
            <w:gridSpan w:val="7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艺术专业类别选项</w:t>
            </w:r>
          </w:p>
        </w:tc>
        <w:tc>
          <w:tcPr>
            <w:tcW w:w="5322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24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普通体育专项</w:t>
            </w:r>
          </w:p>
        </w:tc>
        <w:tc>
          <w:tcPr>
            <w:tcW w:w="210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761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春季考试专业类别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443" w:hRule="atLeast"/>
          <w:jc w:val="center"/>
        </w:trPr>
        <w:tc>
          <w:tcPr>
            <w:tcW w:w="2465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是否为少年班考生</w:t>
            </w:r>
          </w:p>
        </w:tc>
        <w:tc>
          <w:tcPr>
            <w:tcW w:w="2107" w:type="dxa"/>
            <w:gridSpan w:val="5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761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是否为“3+4”转段考生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314" w:hRule="atLeast"/>
          <w:jc w:val="center"/>
        </w:trPr>
        <w:tc>
          <w:tcPr>
            <w:tcW w:w="24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家长或本人联系电话</w:t>
            </w:r>
          </w:p>
        </w:tc>
        <w:tc>
          <w:tcPr>
            <w:tcW w:w="210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761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接收短信手机号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（非常重要，请准确填写）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295" w:hRule="atLeast"/>
          <w:jc w:val="center"/>
        </w:trPr>
        <w:tc>
          <w:tcPr>
            <w:tcW w:w="24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录取通知书邮寄地址</w:t>
            </w:r>
          </w:p>
        </w:tc>
        <w:tc>
          <w:tcPr>
            <w:tcW w:w="2107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761" w:type="dxa"/>
            <w:gridSpan w:val="8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邮政编码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spacing w:line="320" w:lineRule="exact"/>
              <w:ind w:left="108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2465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残疾人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考生类别</w:t>
            </w:r>
          </w:p>
        </w:tc>
        <w:tc>
          <w:tcPr>
            <w:tcW w:w="2107" w:type="dxa"/>
            <w:gridSpan w:val="5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761" w:type="dxa"/>
            <w:gridSpan w:val="8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残疾人考生残疾证号码</w:t>
            </w:r>
          </w:p>
        </w:tc>
        <w:tc>
          <w:tcPr>
            <w:tcW w:w="1807" w:type="dxa"/>
            <w:gridSpan w:val="2"/>
            <w:vAlign w:val="center"/>
          </w:tcPr>
          <w:p>
            <w:pPr>
              <w:spacing w:line="320" w:lineRule="exact"/>
              <w:ind w:left="108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5765" w:type="dxa"/>
            <w:gridSpan w:val="12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残疾人考生是否申请提供夏季高考合理便利条件</w:t>
            </w:r>
          </w:p>
        </w:tc>
        <w:tc>
          <w:tcPr>
            <w:tcW w:w="3375" w:type="dxa"/>
            <w:gridSpan w:val="7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0" w:type="dxa"/>
            <w:bottom w:w="45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5765" w:type="dxa"/>
            <w:gridSpan w:val="12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是否参加春季高考技能拔尖人才招生</w:t>
            </w:r>
          </w:p>
        </w:tc>
        <w:tc>
          <w:tcPr>
            <w:tcW w:w="3375" w:type="dxa"/>
            <w:gridSpan w:val="7"/>
            <w:vAlign w:val="center"/>
          </w:tcPr>
          <w:p>
            <w:pPr>
              <w:spacing w:line="320" w:lineRule="exact"/>
              <w:ind w:left="1080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jc w:val="left"/>
        <w:rPr>
          <w:rFonts w:ascii="仿宋_GB2312" w:hAnsi="宋体" w:eastAsia="仿宋_GB2312" w:cs="宋体"/>
          <w:vanish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家庭成员关系</w:t>
      </w:r>
    </w:p>
    <w:tbl>
      <w:tblPr>
        <w:tblStyle w:val="6"/>
        <w:tblW w:w="9156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1394"/>
        <w:gridCol w:w="1395"/>
        <w:gridCol w:w="2444"/>
        <w:gridCol w:w="1395"/>
        <w:gridCol w:w="252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80" w:hRule="atLeast"/>
          <w:jc w:val="center"/>
        </w:trPr>
        <w:tc>
          <w:tcPr>
            <w:tcW w:w="139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称  谓</w:t>
            </w:r>
          </w:p>
        </w:tc>
        <w:tc>
          <w:tcPr>
            <w:tcW w:w="13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姓  名</w:t>
            </w:r>
          </w:p>
        </w:tc>
        <w:tc>
          <w:tcPr>
            <w:tcW w:w="244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工 作 单 位</w:t>
            </w:r>
          </w:p>
        </w:tc>
        <w:tc>
          <w:tcPr>
            <w:tcW w:w="139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职  务</w:t>
            </w: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联 系 电 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60" w:hRule="atLeast"/>
          <w:jc w:val="center"/>
        </w:trPr>
        <w:tc>
          <w:tcPr>
            <w:tcW w:w="1394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444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230" w:hRule="atLeast"/>
          <w:jc w:val="center"/>
        </w:trPr>
        <w:tc>
          <w:tcPr>
            <w:tcW w:w="1394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444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5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528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jc w:val="left"/>
        <w:rPr>
          <w:rFonts w:ascii="仿宋_GB2312" w:hAnsi="宋体" w:eastAsia="仿宋_GB2312" w:cs="宋体"/>
          <w:vanish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个人学习经历</w:t>
      </w:r>
    </w:p>
    <w:tbl>
      <w:tblPr>
        <w:tblStyle w:val="6"/>
        <w:tblW w:w="9072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1630"/>
        <w:gridCol w:w="1631"/>
        <w:gridCol w:w="3469"/>
        <w:gridCol w:w="1324"/>
        <w:gridCol w:w="101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90" w:hRule="atLeast"/>
          <w:jc w:val="center"/>
        </w:trPr>
        <w:tc>
          <w:tcPr>
            <w:tcW w:w="163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自何年何月</w:t>
            </w:r>
          </w:p>
        </w:tc>
        <w:tc>
          <w:tcPr>
            <w:tcW w:w="1631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至何年何月</w:t>
            </w:r>
          </w:p>
        </w:tc>
        <w:tc>
          <w:tcPr>
            <w:tcW w:w="3469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在何地何单位学习或工作</w:t>
            </w:r>
          </w:p>
        </w:tc>
        <w:tc>
          <w:tcPr>
            <w:tcW w:w="132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任何职务</w:t>
            </w:r>
          </w:p>
        </w:tc>
        <w:tc>
          <w:tcPr>
            <w:tcW w:w="101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4"/>
              </w:rPr>
              <w:t>证明人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45" w:hRule="atLeast"/>
          <w:jc w:val="center"/>
        </w:trPr>
        <w:tc>
          <w:tcPr>
            <w:tcW w:w="163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37" w:hRule="atLeast"/>
          <w:jc w:val="center"/>
        </w:trPr>
        <w:tc>
          <w:tcPr>
            <w:tcW w:w="1630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469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24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018" w:type="dxa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</w:tr>
    </w:tbl>
    <w:p>
      <w:pPr>
        <w:tabs>
          <w:tab w:val="left" w:pos="8344"/>
        </w:tabs>
        <w:spacing w:line="560" w:lineRule="exac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网上报名时间2017年11月8日至16日（工作日）9点至20点</w:t>
      </w:r>
    </w:p>
    <w:p>
      <w:pPr>
        <w:spacing w:afterLines="50" w:line="560" w:lineRule="exact"/>
        <w:rPr>
          <w:rFonts w:ascii="黑体" w:eastAsia="黑体"/>
          <w:sz w:val="44"/>
          <w:szCs w:val="44"/>
        </w:rPr>
      </w:pPr>
    </w:p>
    <w:p>
      <w:pPr>
        <w:spacing w:afterLines="50" w:line="560" w:lineRule="exact"/>
        <w:jc w:val="center"/>
        <w:rPr>
          <w:rFonts w:eastAsia="仿宋_GB2312"/>
          <w:sz w:val="32"/>
          <w:szCs w:val="32"/>
        </w:rPr>
      </w:pPr>
      <w:r>
        <w:rPr>
          <w:rFonts w:hint="eastAsia" w:ascii="黑体" w:eastAsia="黑体"/>
          <w:sz w:val="44"/>
          <w:szCs w:val="44"/>
        </w:rPr>
        <w:t>说    明</w:t>
      </w:r>
    </w:p>
    <w:p>
      <w:pPr>
        <w:keepNext w:val="0"/>
        <w:keepLines w:val="0"/>
        <w:pageBreakBefore w:val="0"/>
        <w:widowControl w:val="0"/>
        <w:tabs>
          <w:tab w:val="left" w:pos="83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eastAsia="仿宋_GB2312"/>
          <w:b/>
          <w:sz w:val="32"/>
          <w:szCs w:val="32"/>
          <w:lang w:val="en-US"/>
        </w:rPr>
      </w:pPr>
      <w:r>
        <w:rPr>
          <w:rFonts w:hint="eastAsia" w:eastAsia="仿宋_GB2312"/>
          <w:b/>
          <w:sz w:val="32"/>
          <w:szCs w:val="32"/>
        </w:rPr>
        <w:t>重要提示：</w:t>
      </w:r>
      <w:r>
        <w:rPr>
          <w:rFonts w:hint="default" w:eastAsia="仿宋_GB2312"/>
          <w:b/>
          <w:sz w:val="32"/>
          <w:szCs w:val="32"/>
          <w:lang w:val="en-US"/>
        </w:rPr>
        <w:t>本次网上报名需要用到考生或家长手机</w:t>
      </w:r>
    </w:p>
    <w:p>
      <w:pPr>
        <w:keepNext w:val="0"/>
        <w:keepLines w:val="0"/>
        <w:pageBreakBefore w:val="0"/>
        <w:widowControl w:val="0"/>
        <w:tabs>
          <w:tab w:val="left" w:pos="83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使用域名http://wsbm.sdzk.cn登录报名平台，输入本人身份证号码和手机号码，点击“发送短信密码”，收到短信密码后在“短信密码”栏输入，点击“开始报名”按钮进入报名页面。</w:t>
      </w:r>
    </w:p>
    <w:p>
      <w:pPr>
        <w:keepNext w:val="0"/>
        <w:keepLines w:val="0"/>
        <w:pageBreakBefore w:val="0"/>
        <w:widowControl w:val="0"/>
        <w:tabs>
          <w:tab w:val="left" w:pos="83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70"/>
        <w:jc w:val="both"/>
        <w:textAlignment w:val="auto"/>
        <w:outlineLvl w:val="9"/>
        <w:rPr>
          <w:rFonts w:ascii="仿宋" w:hAnsi="仿宋" w:eastAsia="仿宋"/>
          <w:color w:val="000000"/>
          <w:sz w:val="28"/>
          <w:szCs w:val="28"/>
        </w:rPr>
      </w:pPr>
      <w:r>
        <w:rPr>
          <w:rFonts w:ascii="仿宋" w:hAnsi="仿宋" w:eastAsia="仿宋"/>
          <w:color w:val="000000"/>
          <w:sz w:val="28"/>
          <w:szCs w:val="28"/>
        </w:rPr>
        <w:t>短信密码长期有效（打印准考证、填报志愿等使用），请务必准确填写手机号码并妥善保存短信密码</w:t>
      </w:r>
      <w:r>
        <w:rPr>
          <w:rFonts w:ascii="仿宋" w:hAnsi="仿宋" w:eastAsia="仿宋"/>
          <w:color w:val="000000"/>
          <w:sz w:val="28"/>
          <w:szCs w:val="28"/>
          <w:lang w:val="en-US"/>
        </w:rPr>
        <w:t>（不要紧仅保留在手机里，以防手机丢失引起密码的丢失）</w:t>
      </w:r>
      <w:r>
        <w:rPr>
          <w:rFonts w:ascii="仿宋" w:hAnsi="仿宋" w:eastAsia="仿宋"/>
          <w:color w:val="00000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83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户籍信息为：</w:t>
      </w:r>
      <w:r>
        <w:rPr>
          <w:rFonts w:hint="eastAsia" w:eastAsia="仿宋_GB2312"/>
          <w:sz w:val="28"/>
          <w:szCs w:val="28"/>
        </w:rPr>
        <w:t>山东</w:t>
      </w:r>
      <w:r>
        <w:rPr>
          <w:rFonts w:eastAsia="仿宋_GB2312"/>
          <w:sz w:val="28"/>
          <w:szCs w:val="28"/>
        </w:rPr>
        <w:t>省户籍的考生填报户籍所在市、县（市、区），外省户籍的考生填报户籍所在省份。</w:t>
      </w:r>
      <w:r>
        <w:rPr>
          <w:rFonts w:hint="eastAsia" w:eastAsia="仿宋_GB2312"/>
          <w:sz w:val="28"/>
          <w:szCs w:val="28"/>
          <w:lang w:eastAsia="zh-CN"/>
        </w:rPr>
        <w:t>例如：威海市环翠区</w:t>
      </w:r>
      <w:r>
        <w:rPr>
          <w:rFonts w:hint="eastAsia" w:eastAsia="仿宋_GB2312"/>
          <w:sz w:val="28"/>
          <w:szCs w:val="28"/>
          <w:lang w:val="en-US" w:eastAsia="zh-CN"/>
        </w:rPr>
        <w:t>/</w:t>
      </w:r>
      <w:r>
        <w:rPr>
          <w:rFonts w:hint="eastAsia" w:eastAsia="仿宋_GB2312"/>
          <w:sz w:val="28"/>
          <w:szCs w:val="28"/>
          <w:lang w:eastAsia="zh-CN"/>
        </w:rPr>
        <w:t>辽宁。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．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随迁子女：外省户籍填“是”，其他填“否”；</w:t>
      </w:r>
      <w:r>
        <w:rPr>
          <w:rFonts w:eastAsia="仿宋_GB2312"/>
          <w:sz w:val="28"/>
          <w:szCs w:val="28"/>
        </w:rPr>
        <w:t>毕业类别为：高中。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考生类别为：城市应届、农村应届</w:t>
      </w:r>
      <w:r>
        <w:rPr>
          <w:rFonts w:hint="eastAsia" w:eastAsia="仿宋_GB2312"/>
          <w:sz w:val="28"/>
          <w:szCs w:val="28"/>
        </w:rPr>
        <w:t>，考生应根据户籍地址准确选择城市或农村类别</w:t>
      </w:r>
      <w:r>
        <w:rPr>
          <w:rFonts w:hint="default" w:eastAsia="仿宋_GB2312"/>
          <w:sz w:val="28"/>
          <w:szCs w:val="28"/>
          <w:lang w:val="en-US"/>
        </w:rPr>
        <w:t>，在农村的填写农村应届</w:t>
      </w:r>
      <w:r>
        <w:rPr>
          <w:rFonts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报考科类为：文史、艺术文、体育、理工、艺术理、春季考试招生。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普通体育专项为：</w:t>
      </w:r>
      <w:r>
        <w:rPr>
          <w:rFonts w:eastAsia="仿宋_GB2312"/>
          <w:sz w:val="28"/>
          <w:szCs w:val="28"/>
          <w:lang w:val="en-US"/>
        </w:rPr>
        <w:t>体育高考生填写，其他人不用填，</w:t>
      </w:r>
      <w:r>
        <w:rPr>
          <w:rFonts w:eastAsia="仿宋_GB2312"/>
          <w:sz w:val="28"/>
          <w:szCs w:val="28"/>
        </w:rPr>
        <w:t>田径（不含100米）、篮球、排球、足球、乒乓球、体操、武术。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6</w:t>
      </w:r>
      <w:r>
        <w:rPr>
          <w:rFonts w:hint="eastAsia" w:ascii="仿宋_GB2312" w:hAnsi="宋体" w:eastAsia="仿宋_GB2312"/>
          <w:sz w:val="28"/>
          <w:szCs w:val="28"/>
        </w:rPr>
        <w:t>．</w:t>
      </w:r>
      <w:r>
        <w:rPr>
          <w:rFonts w:eastAsia="仿宋_GB2312"/>
          <w:sz w:val="28"/>
          <w:szCs w:val="28"/>
        </w:rPr>
        <w:t>艺术专业类别选项为：美术类、书法类、音乐类、舞蹈类、摄影类、播音主持类、文学编导类、影视戏剧表演类、服装表演（模特）类、其</w:t>
      </w:r>
      <w:r>
        <w:rPr>
          <w:rFonts w:hint="eastAsia" w:eastAsia="仿宋_GB2312"/>
          <w:sz w:val="28"/>
          <w:szCs w:val="28"/>
        </w:rPr>
        <w:t>他</w:t>
      </w:r>
      <w:r>
        <w:rPr>
          <w:rFonts w:eastAsia="仿宋_GB2312"/>
          <w:sz w:val="28"/>
          <w:szCs w:val="28"/>
        </w:rPr>
        <w:t>类。</w:t>
      </w:r>
    </w:p>
    <w:p>
      <w:pPr>
        <w:keepNext w:val="0"/>
        <w:keepLines w:val="0"/>
        <w:pageBreakBefore w:val="0"/>
        <w:widowControl w:val="0"/>
        <w:tabs>
          <w:tab w:val="left" w:pos="83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7</w:t>
      </w:r>
      <w:r>
        <w:rPr>
          <w:rFonts w:hint="eastAsia" w:ascii="仿宋_GB2312" w:hAnsi="宋体" w:eastAsia="仿宋_GB2312"/>
          <w:sz w:val="28"/>
          <w:szCs w:val="28"/>
        </w:rPr>
        <w:t>．</w:t>
      </w:r>
      <w:r>
        <w:rPr>
          <w:rFonts w:hint="eastAsia" w:eastAsia="仿宋_GB2312"/>
          <w:sz w:val="28"/>
          <w:szCs w:val="28"/>
        </w:rPr>
        <w:t>残疾人类别为：</w:t>
      </w:r>
      <w:r>
        <w:rPr>
          <w:rFonts w:hint="default" w:eastAsia="仿宋_GB2312"/>
          <w:sz w:val="28"/>
          <w:szCs w:val="28"/>
          <w:lang w:val="en-US"/>
        </w:rPr>
        <w:t>有残疾证的填写，其他人空着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83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8.家长或本人联系电话、接收短信手机号非常重要，考生务必准确填写，并保持通信畅通。</w:t>
      </w:r>
    </w:p>
    <w:p>
      <w:pPr>
        <w:keepNext w:val="0"/>
        <w:keepLines w:val="0"/>
        <w:pageBreakBefore w:val="0"/>
        <w:widowControl w:val="0"/>
        <w:tabs>
          <w:tab w:val="left" w:pos="834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560" w:firstLineChars="200"/>
        <w:jc w:val="both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9.个人学习经历时，填写初中和高中段学习经历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，例如2011年9月1日- -2015年7月1日，xx中学，职务，无，证明人张三（初中老师）；2015年9月1日--今，威海市第四中学，职务无证明人李四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(高中老师)</w:t>
      </w:r>
      <w:r>
        <w:rPr>
          <w:rFonts w:hint="default" w:ascii="仿宋_GB2312" w:hAnsi="仿宋_GB2312" w:eastAsia="仿宋_GB2312" w:cs="仿宋_GB2312"/>
          <w:sz w:val="28"/>
          <w:szCs w:val="28"/>
          <w:lang w:val="en-US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92E26C3"/>
    <w:rsid w:val="339A4264"/>
    <w:rsid w:val="7A55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1"/>
  </w:style>
  <w:style w:type="table" w:default="1" w:styleId="6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customStyle="1" w:styleId="7">
    <w:name w:val="页眉 Char"/>
    <w:basedOn w:val="4"/>
    <w:link w:val="3"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891</Words>
  <Characters>937</Characters>
  <Paragraphs>130</Paragraphs>
  <ScaleCrop>false</ScaleCrop>
  <LinksUpToDate>false</LinksUpToDate>
  <CharactersWithSpaces>961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2017-11-02T05:32:00Z</dcterms:created>
  <dc:creator>a</dc:creator>
  <cp:lastModifiedBy>dongxingbao</cp:lastModifiedBy>
  <dcterms:modified xsi:type="dcterms:W3CDTF">2017-11-06T07:41:23Z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